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6F" w:rsidRPr="00620A6F" w:rsidRDefault="00620A6F" w:rsidP="00620A6F">
      <w:pPr>
        <w:jc w:val="left"/>
        <w:rPr>
          <w:szCs w:val="21"/>
        </w:rPr>
      </w:pPr>
      <w:r>
        <w:rPr>
          <w:rFonts w:hint="eastAsia"/>
          <w:szCs w:val="21"/>
        </w:rPr>
        <w:t>様式第２－</w:t>
      </w:r>
      <w:r w:rsidRPr="00620A6F">
        <w:rPr>
          <w:rFonts w:asciiTheme="minorEastAsia" w:hAnsiTheme="minorEastAsia" w:hint="eastAsia"/>
          <w:szCs w:val="21"/>
        </w:rPr>
        <w:t>1</w:t>
      </w:r>
      <w:r>
        <w:rPr>
          <w:rFonts w:hint="eastAsia"/>
          <w:szCs w:val="21"/>
        </w:rPr>
        <w:t>号</w:t>
      </w:r>
    </w:p>
    <w:p w:rsidR="004567A7" w:rsidRDefault="004F0DB7" w:rsidP="00620A6F">
      <w:pPr>
        <w:spacing w:line="360" w:lineRule="auto"/>
        <w:jc w:val="center"/>
        <w:rPr>
          <w:sz w:val="32"/>
          <w:szCs w:val="32"/>
        </w:rPr>
      </w:pPr>
      <w:r w:rsidRPr="004F0DB7">
        <w:rPr>
          <w:rFonts w:hint="eastAsia"/>
          <w:sz w:val="32"/>
          <w:szCs w:val="32"/>
        </w:rPr>
        <w:t>誓</w:t>
      </w:r>
      <w:r>
        <w:rPr>
          <w:rFonts w:hint="eastAsia"/>
          <w:sz w:val="32"/>
          <w:szCs w:val="32"/>
        </w:rPr>
        <w:t xml:space="preserve">　</w:t>
      </w:r>
      <w:r w:rsidRPr="004F0DB7"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 xml:space="preserve">　</w:t>
      </w:r>
      <w:r w:rsidRPr="004F0DB7">
        <w:rPr>
          <w:rFonts w:hint="eastAsia"/>
          <w:sz w:val="32"/>
          <w:szCs w:val="32"/>
        </w:rPr>
        <w:t>書</w:t>
      </w:r>
    </w:p>
    <w:p w:rsidR="00620A6F" w:rsidRDefault="00620A6F" w:rsidP="00620A6F">
      <w:pPr>
        <w:spacing w:line="360" w:lineRule="auto"/>
        <w:jc w:val="center"/>
        <w:rPr>
          <w:sz w:val="32"/>
          <w:szCs w:val="32"/>
        </w:rPr>
      </w:pPr>
    </w:p>
    <w:p w:rsidR="009D42CD" w:rsidRDefault="004F0DB7" w:rsidP="004F0DB7">
      <w:pPr>
        <w:rPr>
          <w:rFonts w:hint="eastAsia"/>
          <w:sz w:val="24"/>
          <w:szCs w:val="24"/>
        </w:rPr>
      </w:pPr>
      <w:r w:rsidRPr="004F0DB7">
        <w:rPr>
          <w:rFonts w:hint="eastAsia"/>
          <w:sz w:val="24"/>
          <w:szCs w:val="24"/>
        </w:rPr>
        <w:t>伊賀市</w:t>
      </w:r>
      <w:r w:rsidR="009D42CD">
        <w:rPr>
          <w:rFonts w:hint="eastAsia"/>
          <w:sz w:val="24"/>
          <w:szCs w:val="24"/>
        </w:rPr>
        <w:t>上下</w:t>
      </w:r>
      <w:r w:rsidRPr="004F0DB7">
        <w:rPr>
          <w:rFonts w:hint="eastAsia"/>
          <w:sz w:val="24"/>
          <w:szCs w:val="24"/>
        </w:rPr>
        <w:t>水道事業管理者</w:t>
      </w:r>
      <w:r w:rsidR="009D42CD">
        <w:rPr>
          <w:rFonts w:hint="eastAsia"/>
          <w:sz w:val="24"/>
          <w:szCs w:val="24"/>
        </w:rPr>
        <w:t xml:space="preserve">　　</w:t>
      </w:r>
    </w:p>
    <w:p w:rsidR="004F0DB7" w:rsidRDefault="009D42CD" w:rsidP="004F0D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北山　太加視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様</w:t>
      </w:r>
    </w:p>
    <w:p w:rsidR="002D5DA5" w:rsidRDefault="002D5DA5" w:rsidP="004F0DB7">
      <w:pPr>
        <w:rPr>
          <w:sz w:val="24"/>
          <w:szCs w:val="24"/>
        </w:rPr>
      </w:pPr>
    </w:p>
    <w:p w:rsidR="004F0DB7" w:rsidRDefault="004F0DB7" w:rsidP="004F0DB7">
      <w:pPr>
        <w:rPr>
          <w:sz w:val="24"/>
          <w:szCs w:val="24"/>
        </w:rPr>
      </w:pPr>
    </w:p>
    <w:p w:rsidR="004F0DB7" w:rsidRDefault="009D42CD" w:rsidP="003A4F3E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平成２９</w:t>
      </w:r>
      <w:r w:rsidR="004F0DB7">
        <w:rPr>
          <w:rFonts w:hint="eastAsia"/>
          <w:sz w:val="24"/>
          <w:szCs w:val="24"/>
        </w:rPr>
        <w:t xml:space="preserve">年　　月　</w:t>
      </w:r>
      <w:r w:rsidR="00620A6F">
        <w:rPr>
          <w:rFonts w:hint="eastAsia"/>
          <w:sz w:val="24"/>
          <w:szCs w:val="24"/>
        </w:rPr>
        <w:t xml:space="preserve">　</w:t>
      </w:r>
      <w:r w:rsidR="004F0DB7">
        <w:rPr>
          <w:rFonts w:hint="eastAsia"/>
          <w:sz w:val="24"/>
          <w:szCs w:val="24"/>
        </w:rPr>
        <w:t xml:space="preserve">　日付けで公告のありました伊賀市水道</w:t>
      </w:r>
      <w:r w:rsidR="002D5DA5">
        <w:rPr>
          <w:rFonts w:hint="eastAsia"/>
          <w:sz w:val="24"/>
          <w:szCs w:val="24"/>
        </w:rPr>
        <w:t>料金</w:t>
      </w:r>
      <w:r w:rsidR="004F0DB7">
        <w:rPr>
          <w:rFonts w:hint="eastAsia"/>
          <w:sz w:val="24"/>
          <w:szCs w:val="24"/>
        </w:rPr>
        <w:t>関連業務委託公募型プロポーザル</w:t>
      </w:r>
      <w:r w:rsidR="00AE1071">
        <w:rPr>
          <w:rFonts w:hint="eastAsia"/>
          <w:sz w:val="24"/>
          <w:szCs w:val="24"/>
        </w:rPr>
        <w:t>の参加資格確認申請にあたり、</w:t>
      </w:r>
      <w:r w:rsidR="002D5DA5">
        <w:rPr>
          <w:rFonts w:hint="eastAsia"/>
          <w:sz w:val="24"/>
          <w:szCs w:val="24"/>
        </w:rPr>
        <w:t>参加資格要件及び提出書類内容すべてについて、事実と相違ないことを誓約します。</w:t>
      </w:r>
    </w:p>
    <w:p w:rsidR="004F0DB7" w:rsidRDefault="004F0DB7" w:rsidP="003A4F3E">
      <w:pPr>
        <w:spacing w:line="480" w:lineRule="auto"/>
        <w:ind w:firstLineChars="100" w:firstLine="240"/>
        <w:rPr>
          <w:sz w:val="24"/>
          <w:szCs w:val="24"/>
        </w:rPr>
      </w:pPr>
    </w:p>
    <w:p w:rsidR="00620A6F" w:rsidRDefault="00620A6F" w:rsidP="004F0DB7"/>
    <w:p w:rsidR="00620A6F" w:rsidRPr="00620A6F" w:rsidRDefault="00620A6F" w:rsidP="004F0DB7">
      <w:pPr>
        <w:rPr>
          <w:sz w:val="24"/>
          <w:szCs w:val="24"/>
        </w:rPr>
      </w:pPr>
      <w:r w:rsidRPr="00620A6F">
        <w:rPr>
          <w:rFonts w:hint="eastAsia"/>
          <w:sz w:val="24"/>
          <w:szCs w:val="24"/>
        </w:rPr>
        <w:t>平成　　年　　月　　日</w:t>
      </w:r>
    </w:p>
    <w:p w:rsidR="00620A6F" w:rsidRPr="00620A6F" w:rsidRDefault="00620A6F" w:rsidP="004F0DB7">
      <w:pPr>
        <w:rPr>
          <w:sz w:val="24"/>
          <w:szCs w:val="24"/>
        </w:rPr>
      </w:pPr>
    </w:p>
    <w:p w:rsidR="00620A6F" w:rsidRPr="00620A6F" w:rsidRDefault="00620A6F" w:rsidP="003A4F3E">
      <w:pPr>
        <w:ind w:firstLineChars="400" w:firstLine="960"/>
        <w:rPr>
          <w:sz w:val="24"/>
          <w:szCs w:val="24"/>
        </w:rPr>
      </w:pPr>
      <w:r w:rsidRPr="00620A6F">
        <w:rPr>
          <w:rFonts w:hint="eastAsia"/>
          <w:sz w:val="24"/>
          <w:szCs w:val="24"/>
        </w:rPr>
        <w:t xml:space="preserve">　住　　　　所</w:t>
      </w:r>
      <w:r w:rsidRPr="00620A6F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620A6F" w:rsidRPr="00620A6F" w:rsidRDefault="00620A6F" w:rsidP="004F0DB7">
      <w:pPr>
        <w:rPr>
          <w:sz w:val="24"/>
          <w:szCs w:val="24"/>
        </w:rPr>
      </w:pPr>
    </w:p>
    <w:p w:rsidR="00620A6F" w:rsidRPr="00620A6F" w:rsidRDefault="00620A6F" w:rsidP="003A4F3E">
      <w:pPr>
        <w:ind w:firstLineChars="400" w:firstLine="960"/>
        <w:rPr>
          <w:sz w:val="24"/>
          <w:szCs w:val="24"/>
        </w:rPr>
      </w:pPr>
      <w:r w:rsidRPr="00620A6F">
        <w:rPr>
          <w:rFonts w:hint="eastAsia"/>
          <w:sz w:val="24"/>
          <w:szCs w:val="24"/>
        </w:rPr>
        <w:t xml:space="preserve">　商号又は名称</w:t>
      </w:r>
      <w:r w:rsidRPr="00620A6F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620A6F" w:rsidRPr="00620A6F" w:rsidRDefault="00620A6F" w:rsidP="004F0DB7">
      <w:pPr>
        <w:rPr>
          <w:sz w:val="24"/>
          <w:szCs w:val="24"/>
        </w:rPr>
      </w:pPr>
    </w:p>
    <w:p w:rsidR="00620A6F" w:rsidRPr="00620A6F" w:rsidRDefault="00620A6F" w:rsidP="004F0DB7">
      <w:pPr>
        <w:rPr>
          <w:sz w:val="24"/>
          <w:szCs w:val="24"/>
        </w:rPr>
      </w:pPr>
      <w:r w:rsidRPr="00620A6F">
        <w:rPr>
          <w:rFonts w:hint="eastAsia"/>
          <w:sz w:val="24"/>
          <w:szCs w:val="24"/>
        </w:rPr>
        <w:t xml:space="preserve">　</w:t>
      </w:r>
      <w:r w:rsidR="003A4F3E">
        <w:rPr>
          <w:rFonts w:hint="eastAsia"/>
          <w:sz w:val="24"/>
          <w:szCs w:val="24"/>
        </w:rPr>
        <w:t xml:space="preserve">　　　　</w:t>
      </w:r>
      <w:r w:rsidRPr="00620A6F">
        <w:rPr>
          <w:rFonts w:hint="eastAsia"/>
          <w:sz w:val="24"/>
          <w:szCs w:val="24"/>
        </w:rPr>
        <w:t>代表者職氏名</w:t>
      </w:r>
      <w:r w:rsidRPr="00620A6F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  <w:szCs w:val="24"/>
          <w:u w:val="single"/>
        </w:rPr>
        <w:t>㊞</w:t>
      </w:r>
    </w:p>
    <w:p w:rsidR="00620A6F" w:rsidRDefault="00620A6F" w:rsidP="004F0DB7"/>
    <w:p w:rsidR="00620A6F" w:rsidRDefault="00620A6F" w:rsidP="00620A6F">
      <w:pPr>
        <w:spacing w:line="276" w:lineRule="auto"/>
      </w:pPr>
      <w:r>
        <w:rPr>
          <w:rFonts w:hint="eastAsia"/>
        </w:rPr>
        <w:t xml:space="preserve">　　　　</w:t>
      </w:r>
    </w:p>
    <w:p w:rsidR="00620A6F" w:rsidRPr="00620A6F" w:rsidRDefault="00620A6F" w:rsidP="003A4F3E">
      <w:pPr>
        <w:spacing w:line="276" w:lineRule="auto"/>
        <w:ind w:firstLineChars="200" w:firstLine="420"/>
        <w:rPr>
          <w:sz w:val="24"/>
          <w:szCs w:val="24"/>
        </w:rPr>
      </w:pPr>
      <w:r>
        <w:rPr>
          <w:rFonts w:hint="eastAsia"/>
        </w:rPr>
        <w:t xml:space="preserve">　</w:t>
      </w:r>
    </w:p>
    <w:sectPr w:rsidR="00620A6F" w:rsidRPr="00620A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B7"/>
    <w:rsid w:val="002D5DA5"/>
    <w:rsid w:val="003A4F3E"/>
    <w:rsid w:val="004567A7"/>
    <w:rsid w:val="004F0DB7"/>
    <w:rsid w:val="00620A6F"/>
    <w:rsid w:val="009D42CD"/>
    <w:rsid w:val="00AE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0DB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F0DB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F0DB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F0D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0DB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F0DB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F0DB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F0D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2014-08-22T05:33:00Z</cp:lastPrinted>
  <dcterms:created xsi:type="dcterms:W3CDTF">2014-08-20T08:27:00Z</dcterms:created>
  <dcterms:modified xsi:type="dcterms:W3CDTF">2017-08-08T08:12:00Z</dcterms:modified>
</cp:coreProperties>
</file>